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0164E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Puikybė ir arogancija užkerta kelią dangiškajam sugrįžimui  </w:t>
      </w:r>
    </w:p>
    <w:p>
      <w:pPr>
        <w:jc w:val="left"/>
        <w:spacing w:lineRule="auto" w:line="240" w:after="179" w:beforeAutospacing="0" w:afterAutospacing="0"/>
        <w:ind w:firstLine="0"/>
      </w:pPr>
      <w:r>
        <w:rPr>
          <w:color w:val="3366FF"/>
        </w:rPr>
        <w:t xml:space="preserve"> </w:t>
      </w:r>
    </w:p>
    <w:p>
      <w:pPr>
        <w:jc w:val="left"/>
        <w:spacing w:lineRule="auto" w:line="240" w:after="181" w:beforeAutospacing="0" w:afterAutospacing="0"/>
        <w:ind w:firstLine="0"/>
      </w:pPr>
      <w:r>
        <w:rPr>
          <w:b w:val="1"/>
          <w:color w:val="3366FF"/>
        </w:rPr>
        <w:t xml:space="preserve"> </w:t>
      </w:r>
    </w:p>
    <w:p>
      <w:pPr>
        <w:jc w:val="left"/>
        <w:spacing w:lineRule="auto" w:line="240" w:after="181" w:beforeAutospacing="0" w:afterAutospacing="0"/>
        <w:ind w:firstLine="0"/>
      </w:pPr>
      <w:r>
        <w:rPr>
          <w:b w:val="1"/>
          <w:color w:val="0000FF"/>
        </w:rPr>
        <w:t xml:space="preserve">Temos: </w:t>
      </w:r>
    </w:p>
    <w:p>
      <w:pPr>
        <w:spacing w:lineRule="auto" w:line="240" w:after="179" w:beforeAutospacing="0" w:afterAutospacing="0"/>
      </w:pPr>
      <w:r>
        <w:rPr>
          <w:color w:val="0000FF"/>
        </w:rPr>
        <w:t xml:space="preserve">Kodėl dangaus būtybėse dvipolės dieviškosios energijos dalelės nukreiptos tik į tam tikrus aukštus dažnius ir kokių trūkumų dėl to turi nežemiškos būtybės? </w:t>
      </w:r>
    </w:p>
    <w:p>
      <w:pPr>
        <w:spacing w:lineRule="auto" w:line="240" w:after="309" w:beforeAutospacing="0" w:afterAutospacing="0"/>
      </w:pPr>
      <w:r>
        <w:rPr>
          <w:color w:val="0000FF"/>
        </w:rPr>
        <w:t xml:space="preserve">Kodėl tik nedaugelis žmonių, tikinčių į Dievą, sugeba išgirsti dieviškąją meilės kalbą (vidinį žodį) savyje. </w:t>
      </w:r>
    </w:p>
    <w:p>
      <w:pPr>
        <w:spacing w:lineRule="auto" w:line="240" w:after="309" w:beforeAutospacing="0" w:afterAutospacing="0"/>
      </w:pPr>
      <w:r>
        <w:rPr>
          <w:color w:val="0000FF"/>
        </w:rPr>
        <w:t xml:space="preserve">Kodėl religinėse-dvasinėse bendruomenėse ilgai negalėjo būti įgyvendintas bendrasis gėris teisingame ir nuoširdžiame gyvenimo būde, kaip dangiškosios būtybės gyvena viena su kita? </w:t>
      </w:r>
    </w:p>
    <w:p>
      <w:pPr>
        <w:spacing w:lineRule="auto" w:line="240" w:after="309" w:beforeAutospacing="0" w:afterAutospacing="0"/>
      </w:pPr>
      <w:r>
        <w:rPr>
          <w:color w:val="0000FF"/>
        </w:rPr>
        <w:t xml:space="preserve">Dangaus požiūriu, viskas yra paruošta laikui X - žemiškojo gyvenimo pabaigai. </w:t>
      </w:r>
    </w:p>
    <w:p>
      <w:pPr>
        <w:jc w:val="left"/>
        <w:spacing w:lineRule="auto" w:line="240" w:after="302" w:beforeAutospacing="0" w:afterAutospacing="0"/>
        <w:ind w:firstLine="0"/>
      </w:pPr>
      <w:r>
        <w:rPr>
          <w:rFonts w:ascii="Times New Roman" w:hAnsi="Times New Roman"/>
          <w:sz w:val="22"/>
          <w:color w:val="3366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Šiandien galite laikyti save laimingais, nes galite priimti mane, dangiškąją meilės dvasią, per savo vėl stipriai vibruojančią sielos-žmogaus sąmonę. </w:t>
      </w:r>
    </w:p>
    <w:p>
      <w:r>
        <w:t xml:space="preserve">Savo širdyje prašėte manęs apsireikšti jumyse. Aš mielai tai darau su dangaus pranašu, bet tik tuo atveju, jei jo dvasinė ir žmogiškoji sąmonė turi reikiamą aukštą vibraciją, kaip kad šį vakarą yra su jumis.  </w:t>
      </w:r>
    </w:p>
    <w:p>
      <w:pPr>
        <w:spacing w:lineRule="auto" w:line="240" w:after="0" w:beforeAutospacing="0" w:afterAutospacing="0"/>
      </w:pPr>
      <w:r>
        <w:t xml:space="preserve">Mano energetinis, nuolat tekantis meilės srautas dangiškoje būtybėje yra sukurtas šviesos dažniu taip, kad smulkiosios, žemos vibracijos mineralų dalelės nuolat persmelkiamos šviesos energijų iki aukščiausios vibracijos tyrų dangiškųjų būtybių dalelių, taip pat mano beasmenės dieviškosios būtybės, esančios Pirminėje Centrinėje Saulėje. Todėl dangaus būtybėje nėra šešėlio ar tamsos, o dalelės niekada nesuyra. Kaip matote, mano Dievybė su skleidžiamomis energetinėmis šviesos srovėmis daugiausia orientuota į subtiliąją dangiškąją evoliucinę gyvybę. </w:t>
      </w:r>
    </w:p>
    <w:p>
      <w:pPr>
        <w:spacing w:lineRule="auto" w:line="240" w:after="0" w:beforeAutospacing="0" w:afterAutospacing="0"/>
      </w:pPr>
    </w:p>
    <w:p>
      <w:r>
        <w:t xml:space="preserve">Kai tyros būtybės dangaus zenite (pirmykštėje centrinėje saulėje) kažkada beasmeniškai mane sukūrė, jos taip pat užprogramavo minimalų dažnį dvipolėms energetinėms dalelėms (šviesos energijoms), kad iš pirmykštės centrinės saulės sklindančios mano energijos neperšviestų žemos vibracijos mineralų ir nepatirtų žalos. Įsivaizduokite: Iš pirminės centrinės saulės, kurioje yra mano meilės dvasia, į judantį meilės srautą nuolat teka dvipoliai pulsuojantys energijos pluoštai, kurie įkrauna dangiškąją būtybę. Per tai galiu perduoti save vaizdų ir šviesos kalba bei garsu evoliucionuojančiai sąmonei nuo mažiausių mineralų dalelių iki aukščiausiai vibruojančių tyrų dangaus būtybių per jų subtilias gyvybės šerdis, aprūpinti jas energijomis ir skverbtis į jas savo šviesa.  </w:t>
      </w:r>
    </w:p>
    <w:p>
      <w:r>
        <w:t xml:space="preserve">Tačiau mano dvipolė dangiškoji meilės srovė nepasiekia labai žemai vibruojančios Žemės, nes buvusios nuopuolio būtybės norėjo gyventi energetiškai vienpoliai. Todėl jie užprogramavo Saulę priimti ir perduoti tik vienpolę energiją, o tai reiškia, kad Saulės energijos kiekis lėtai mažėja, o jos energijos srautas aplink jas šviesos keliais skriejančioms planetoms nuolat mažėja. Dėl to Žemės planetos kietosios dalelės šiuo metu vibruoja taip žemai, kad jų vibracija yra gerokai žemesnė už dangaus mineralų vibraciją, be to, dar žemesnę vibraciją sukelia nuolat mažėjanti daugumos žmonių sielos-žmogaus sąmonė. Tai daro pražūtingą poveikį žmonių gyvybinei energijai ir vibracijai, ypač juose įsikūnijusių sielų gyvybiniam branduoliui. Daugumos žmonių gyvybės šerdis jau vibruoja taip silpnai, kad nebegali aprūpinti sielos dalelių ir žmogaus ląstelių energija iš aplink esančio Vidinio Aš (gyvybės šerdies) sandėlio. Štai kodėl pasaulietiškai orientuoti, labai žemos vibracijos žmonės yra priklausomi tik nuo išorinių energijų.  </w:t>
      </w:r>
    </w:p>
    <w:p>
      <w:r>
        <w:t xml:space="preserve">Vidiniai žmonės, nuolat derindamiesi su manimi, dangiškąja meilės dvasia, per nuoširdžias maldas pasiekia aukštesnę sielos gyvenimo branduolio vibraciją, todėl jie trumpą laiką vibruoja aukščiau nei dangiškasis mineralas. Tačiau jis vėl greitai sumažėja, kai žmogus susiduria su žemomis ir garsiomis neigiamomis pasaulio vibracijomis. Dangiškieji pranašautojai, jei nori gauti mano dieviškąjį žodį iš savo sielos gyvybės branduolio, turėtų nuolat turėti aukštą sielos-žmogaus vibraciją, nes jie toliau valosi ir kasdien orientuojasi į mane, kad jų sielos gyvybės branduolys magnetu pritrauktų mano žinią iš dangiškojo meilės srauto. </w:t>
      </w:r>
    </w:p>
    <w:p>
      <w:r>
        <w:t xml:space="preserve">Galbūt kai kuriems iš jūsų bus nesuvokiama, kad dangaus mineralų dalelės vibruoja aukščiau nei daugumos žmonių sielos-žmogaus sąmonė. Taip yra todėl, kad dangiškosios mineralinės dalelės yra nuolat švitinamos stiprių dvipolių šviesos jėgų ir nepatiria vienpolių, silpnai vibruojančių, neteisėtų dalelių energetinio pasipriešinimo, kaip atsitinka žmonėms žemiškajame gyvenime. </w:t>
      </w:r>
    </w:p>
    <w:p>
      <w:r>
        <w:rPr>
          <w:b w:val="1"/>
        </w:rPr>
        <w:t xml:space="preserve">Iš tiesų žmogų ir jo vidinę subtiliąją sielą nuolat veikia neigiami dažniai, todėl žemai pulsuojančiam dangiškojo namų gyventojo sielos gyvybės branduoliui kelis kartus per dieną reikia naujų varomųjų jėgų per nuoširdų ryšį su manimi. Dėl to dvi gyvybės branduolio dalelės pulsuoja vis stipriau ir aprūpina sielos daleles mano meilės jėgomis. Jei žmogus tai priima rimtai ir kelis kartus kreipiasi į mane savo vidumi, jo siela nuolat aukštai vibruoja, kad apgaubtų žmogaus drabužį savo šviesos galia ir dienos metu galėtų aprūpinti ląsteles papildomomis papildymo jėgomis, kas kitu atveju vyksta tik naktį. </w:t>
      </w:r>
    </w:p>
    <w:p>
      <w:r>
        <w:t xml:space="preserve">Galbūt jūs gerai supratote mano aprašytą teisėtumą ir kai kurie iš jūsų dabar norės palaikyti su manimi nuoširdų bendravimą kelis kartus per dieną dėl savo naudos ar fizinės gerovės. Tačiau tai visada palieku jums.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Kaip galbūt supratote iš mano trumpo aprašymo, mielai atsiskleisčiau kiekvienai būtybei - nesvarbu, ar ji būtų dangiškoje būtybėje, ar lauke, rudens pasauliuose, - jei ji norėtų mane išgirsti savyje. Tai reiškia, kad mano meilės dvasia niekada nesulaikys savo šviesos žodžio nei su dangiškąja būtybe, nei su nežemiška subtilia būtybe, nei su vidine žmogiškąja būtybe rudens pasauliuose. Tačiau tam jau reikia, kad nežemiškuose kritimo pasauliuose, kurie vibruoja labai žemai, žmogus Žemėje arba būtybė kitoje materialioje ar nežemiškoje kritimo planetoje būtų gerai suderinta su manimi savo vidine esybe, turėtų gana apšviestą sielą ir siektų dangiškojo sugrįžimo, toliau tobulindama savo širdį.  </w:t>
      </w:r>
    </w:p>
    <w:p>
      <w:r>
        <w:t xml:space="preserve">Jei tai dvasiškai gerai nukreiptas žmogus, kuris nuoširdžiai prašo manęs su juo bendrauti, jo sielos-žmogaus sąmonė turėtų vibruoti taip aukštai, kad jos aukštas dažnis atitiktų mano dangiškąjį meilės srautą. Tik tada jo sielos-žmogaus sąmonė per sielos šerdį pasieks mano tekančias dangiškos meilės sroves.  </w:t>
      </w:r>
    </w:p>
    <w:p>
      <w:r>
        <w:t xml:space="preserve">Jei žmogus prašo mano meilės žodžio ir turi reikiamą mano meilės srauto dažnį, bet dar tik pradeda priimti mano meilės žodį, iš pradžių galiu jam atsiskleisti tik keliais lengvais impulsais. Tik tada, kai jis palaipsniui imasi toliau tobulinti savo būtį ir su mano pagalba dvasiškai apsivalo bei toliau dvasiškai bręsta, iš mano dangiškojo šaltinio į jo sielos-žmogaus sąmonę prasiskverbia vis daugiau dvasinių žinių. Tačiau tai, kad mediumistai gali girdėti mane, visuotinę meilės dvasią, yra išties retas reiškinys žemėje, taip pat ir sieloms, esančioms žemų vibracijų, silpnos šviesos krintančiuose pasauliuose. </w:t>
      </w:r>
    </w:p>
    <w:p>
      <w:r>
        <w:t xml:space="preserve">Daugelis dvasiškai orientuotų žmonių ar kitoniškai tikinčių sielų, turinčių didesnių naštų, ilgisi manęs ar mano meilės žodžio ir dažniau prašo jo iš savo širdies, bet, deja, jų sąmonės vibracija neturi aukšto mano meilės srauto dažnio, nors aš jiems iš širdies atsiskleisčiau iš jo. Tai klaidina kai kuriuos dvasiškai orientuotus, širdingus žmones, kurie mano, kad mano meilės dvasia bendravimui renkasi tik išrinktus žmones, tačiau tai yra klaida. Iš tiesų esu teisinga dieviška dangiška beasmenė būtybė, nedaranti skirtumų tarp kosminių būtybių, nesvarbu, ar jos gyvena dangiškoje būtyje, ar uždangiškuose kritimo pasauliuose. Deja, man palankiai nusiteikusių žmonių atveju jie neturi naudingų dvasinių žinių, kad galėtų atpažinti, kokie dvasiniai ir kosminiai dėsniai yra nematomai veiksmingi. Štai kodėl dauguma religinių pažiūrų žmonių mano, kad esu jiems nepasiekiamas, nes jie manęs negirdi ir nemato. Daugeliui nuoširdžių, su religija susietų žmonių tai liūdna tikrovė, bet taip pat ir tiems, kurie gyvena religiškai laisvai ir nuolat bendrauja su manimi. Jie norėtų išgirsti mane savyje, bet nežino, kas iš tiesų svarbu. Todėl aš juos apšviečiu daugybe "meilės lašelių" apie žemiškuosius ir dangiškuosius įstatymus.  </w:t>
      </w:r>
    </w:p>
    <w:p>
      <w:r>
        <w:t xml:space="preserve">Vidinis mano dangiškosios meilės žodis, pasiekiantis žmones, sklinda iš mano visur esančios dangiškosios Pirminės Centrinės Saulės sąmonės, kurioje sukauptos milžiniškos žinios. Mano dangiškoje sąmonėje sukauptos žinios nuolat didėja, nes į mane visuomet patenka naujų gyvenimo įspūdžių iš dangiškųjų būtybių evoliucijos. Dėl to mano dangiškoji sąmonė nuolat plečiasi, o dangiškosios būtybės gauna naudos iš savo gyvenimo klausimų, į kuriuos galiu joms vis išsamiau atsakyti. Jei, pavyzdžiui, reikia sukurti naujas galaktikas dangaus naujokams, nes daug naujų būtybių atsirado iš dvigubų jungčių prokreacijų ir dabar nori tęsti savo gyvenimą savarankiškai savo sąmonės planetose, tai daugybė savanoriškai sutikusių dalyvauti šioje įdomioje kūrimo užduotyje dangaus būtybių gauna iš manęs tikslius nurodymus, kaip tai padaryti. Kaip matote iš to, dangiškojoje būtybėje nėra jokio dvasinio sąstingio ir nuolat plečiasi dangiškieji planai bei tyrųjų būtybių sąmonė.  </w:t>
      </w:r>
    </w:p>
    <w:p>
      <w:r>
        <w:rPr>
          <w:b w:val="1"/>
        </w:rPr>
        <w:t>Žvelkite į mano dangiškąją Dievybės būtybę (meilės dvasią) kaip į jums lygią būtybę, kuri dangiškuoju požiūriu yra nuolanki bendruomeninė būtybė.</w:t>
      </w:r>
      <w:r>
        <w:t xml:space="preserve"> Taip yra todėl, kad dangiškosios būtybės visada kolektyviai padeda viena kitai ir, kai buvau sukurtas, perdavė savo šlovingą būties prigimtį į mano visa apimančią sąmonę. Todėl aš visada esu jiems dvasiškai prieinamas ir padedu jiems patarimais bei energijomis iš pirmapradės centrinės saulės, o jie savo ruožtu uoliai siūlo man savo evoliucinę patirtį, kurią aš mielai priimu ir kaupiu, kad galėčiau perduoti kitoms evoliuciškai žemesnėms būtybėms, kurioms kyla tolesnių evoliucinių klausimų, susijusių su aukštesniu gyvenimu.  </w:t>
      </w:r>
    </w:p>
    <w:p>
      <w:r>
        <w:t xml:space="preserve">Žemiškieji gyventojai retai patiria šį nuoširdų bendruomeniškumo jausmą, nes yra tapę vienišiais. Jie dažnai vengia bendruomenės, nes baiminasi, kad nepatogius darbus jiems gali paskirti išpuikę, ryžtingi žmonės. Jie žino, kad daugelis žmonių neturi jokio nuoširdaus ryšio su manimi, todėl ypač geranoriški žmonės teisingai įtaria, kad lemtingi žmonės tik pasinaudotų jais arba paverstų juos darbo vergais. </w:t>
      </w:r>
    </w:p>
    <w:p>
      <w:r>
        <w:t xml:space="preserve">Žinoma, dangiškose būtybėse yra visiškai kitaip, nes jos gyvena dangišku nuolankumu ir nuoširdumu viena kitos atžvilgiu. Be nuolankumo jokia nežemiška būtybė negali gyventi kartu nuoširdžioje bendruomenėje ir būti vienas kitam šalia. Todėl jau šiandien stengiamės išgyventi bendrumą padėdami ir palaikydami vieni kitus tarp bendraminčių. Jūsų pastangos, jau įdėtos žemiškajame drabužyje, yra labai vertingos, nes sielos-žmogaus sąmonėje padėjote pamatus tam, kad vis labiau augtumėte į bendruomenišką būtybę ir vieną dieną galėtumėte gyventi nuostabų bendruomenišką gyvenimą su bendraminčiais nežemiškose rudens karalystėse, turtingose šviesos, o tai suteiks jums daug džiaugsmo, kol gausite trauką dangiškajam bendruomeniškam gyvenimui. </w:t>
      </w:r>
    </w:p>
    <w:p>
      <w:r>
        <w:rPr>
          <w:b w:val="1"/>
        </w:rPr>
        <w:t>Bendruomenė - tai nesavanaudiškas ir šiltas savęs dovanojimas bendraminčiams ar nežemiškoms būtybėms, pirmenybę teikiant bendram gėriui, o ne asmeniniams interesams.</w:t>
      </w:r>
      <w:r>
        <w:t xml:space="preserve"> Deja, bet žemėje visada buvo religinių grupių, kuriose po tam tikro žemiškojo laiko atsirasdavo lemtingų žmonių, fanatiškai verčiančių kitus dieną ir naktį dirbti bendram labui, nes nesavanaudiškas žmogus, norintis sugrįžti į dangaus karalystę, būtinai turi tai vykdyti. Dėl šios prievartos daugelis neteko energijos ir sunkiai susirgo, o galiausiai tai privedė prie šių dvasinių grupių susiskaldymo ir iširimo.  </w:t>
      </w:r>
    </w:p>
    <w:p>
      <w:r>
        <w:t xml:space="preserve">Mano dangiškuoju požiūriu, dvasiškai orientuotiems žmonėms beveik neįmanoma gyventi dangiškuoju bendruoju gėriu žemėje, nes vis dažniau į pirmą vietą iškeliamas intelektualus žmogus, kuris yra pranašesnis už kitus grupės narius, turinčius žemiškų žinių. Tokie žmonės, net jei jie yra dvasiškai orientuoti ir bendrauja su manimi, linkę dominuoti santūrius, geranoriškus ir ramius žmones, kad vėliau energiškai įkrautų savo aurą. Jei tokių žmonių yra tarp nuoširdžių ir nuolankių žmonių, tuomet bendrasis gėris neturi jokių galimybių gerai funkcionuoti ilgą laiką ir tikrai ne, jei keli vienoje srityje dirbantys žmonės mano, kad jie gali lemti kitus. Tai buvo ir tebėra įprasta praktika įvairiose dvasinėse-religinėse grupėse ir neturi nieko bendra su dangiškuoju bendruoju gėriu. Todėl rekomenduoju jums, vidiniams žmonėms, gyventi bendruoju gėriu ne grupėse, o tik tarp keleto bendraminčių, kurių charakterį ar prigimtį bei elgesį gerai pažįstate ir kurie jums tinka. Nerekomenduoju gyventi bendruomenėse, nes skirtingos sąmonės būsenos visuomet sukelia nemalonius susidūrimus, net jei žmonės turi tą pačią dvasinę kryptį.  </w:t>
      </w:r>
    </w:p>
    <w:p>
      <w:pPr>
        <w:jc w:val="left"/>
        <w:spacing w:lineRule="auto" w:line="240" w:after="181" w:beforeAutospacing="0" w:afterAutospacing="0"/>
        <w:ind w:firstLine="0"/>
      </w:pPr>
      <w:r>
        <w:t xml:space="preserve"> </w:t>
      </w:r>
    </w:p>
    <w:p>
      <w:r>
        <w:t xml:space="preserve">Dabar, po bendruomenės gyvenimo aprašymo, mano meilės dvasia tęsia mano dangiškojo meilės žodžio gavimo aprašymą.  </w:t>
      </w:r>
    </w:p>
    <w:p>
      <w:r>
        <w:t xml:space="preserve">Todėl mano meilės dvasia visada nori atsiskleisti ne tik dangiškoms būtybėms, bet ir nežemiškoms būtybėms subtiliosiose ar materialiosiose sferose arba įsikūnijusioms žemėje, tačiau jų sąmonės vibracijos turi būti pakeltos tiek, kad jos galėtų priimti mano meilės šviesos žodį savyje. Deja, tai vargu ar įmanoma dvasiškai orientuotam žmogui, gyvenančiam žemos šviesos kritimo zonose, ypač Žemėje, kur gyvena žemų vibracijų žmonės, nebent jis nuosekliai eina vidiniu sielos ir žmogaus apsivalymo keliu, kuris jį išaukština ir vieną kartą atveda į aukštas sąmonės vibracijas. Deja, tik nedaugelis dvasingų žmonių to siekia. Tiesa, daugumai jų labai sunku pripažinti neigiamą bruožą ir, jį pripažinus, įveikti ar net palaipsniui atsisakyti žemiškų, labai žemas vibracijas sukeliančių malonumų. Jei jie nori sugrįžti į dangiškąją būtį be skausmingų kelionių po nežemiškąsias sferas, turėtų suprasti, kad su dieviška pagalba turėtų ne tik išsilaisvinti nuo savo nepatrauklaus elgesio, bet ir vis labiau atsitraukti nuo negatyvių, visiškai išorėje vedančių triukšmingų pasaulietinių malonumų, kurie išveda juos iš vidinės harmonijos ir ramybės. Jie prieštarauja ir nesiderina su harmoningu, nuoširdžiu ir švelniu kuklių dangiškųjų būtybių gyvenimu. Tačiau jiems sunku įveikti būtent šiuos įpročius iš vidinio įsitikinimo, todėl jų vidinis sielos apsivalymas nevyksta ir jų sielos-žmogaus sąmonė nepasiekia aukštesnės vibracijos. Labai dėl to apgailestauju ir tikiuosi, kad kai kurie dvasiškai orientuoti žmonės vis dėlto įveiks savo nepatrauklų gyvenimo būdą ar nepatrauklų elgesį ir su mano vidine pagalba jį pakeis į teigiamą. </w:t>
      </w:r>
    </w:p>
    <w:p>
      <w:pPr>
        <w:spacing w:lineRule="auto" w:line="240" w:after="0" w:beforeAutospacing="0" w:afterAutospacing="0"/>
      </w:pPr>
      <w:r>
        <w:t xml:space="preserve">Tačiau aš neraginsiu nė vieno dvasiškai orientuoto žmogaus ar nežemiškos būtybės taip elgtis, nes mano meilės dvasia yra laisva nuo tokio negatyvaus žmonių elgesio, kuriuo žemos šviesos sielos taip pat gyvena nežemiškose kritimo sferose. Tačiau galiu atkreipti į tai jų dėmesį ir nuoširdžiai paprašyti, kad jie dėl savo gerovės pasinaudotų savo galimybe žemiškoje aprangoje, nes nė vienas iš jūsų, žmonės, nežino, kas bus su juo rytoj ir kada ateis žemiškojo gyvenimo pabaiga, apie kurią mano meilės dvasia kalbėjo daugelyje meilės lašų žinučių.  </w:t>
      </w:r>
    </w:p>
    <w:p>
      <w:pPr>
        <w:spacing w:lineRule="auto" w:line="240" w:after="0" w:beforeAutospacing="0" w:afterAutospacing="0"/>
      </w:pPr>
    </w:p>
    <w:p>
      <w:r>
        <w:t xml:space="preserve">Aš, visur esanti visuotinė meilės dvasia, kviečiu į šį tamsų pasaulį ir kreipiuosi į žmones, kurie mėgsta skaityti mano šviesos žodį: Stenkitės kasdien įgyti naujų įžvalgų apie savo gyvenimo būdą, kad jums taptų aišku, į ką turėtumėte atkreipti dvasinį dėmesį pirmiausia. Žiūrėkite ne tik į savo fizinę savijautą, bet visų pirma į tai, kokias klaidas ar nepatrauklų elgesį galėtumėte atpažinti ir atsisakyti, kad taptumėte tyresni ir kupini šviesos. Tai labai svarbu jums ir jūsų sielai, grįžtančiai namo, ypač per trumpą laiką, kuris jums liko žemėje. Išjudinkite viską, kad pasiektumėte aukštesnę sielos ir žmogaus vibraciją, nes dabar tai yra svarbiausias ir gyvybę gelbstintis dalykas, kurį galite padaryti dėl savęs. Pabrėžiu tai, nes tiksliai žinau, kiek žemiškojo laiko liko, kad per naujas įžvalgas ir vėlesnį tobulėjimą galėtumėte vibruoti aukščiau. </w:t>
      </w:r>
      <w:r>
        <w:rPr>
          <w:b w:val="1"/>
        </w:rPr>
        <w:t>Iš tiesų aukštesnės sąmonės vibracijos pasiekimas yra jūsų gyvenimo pagrindas ir pabaiga tiek Žemėje, tiek kitose materialaus kosmoso planetose, kur gyvena nežemiškos, labiau išsivysčiusios būtybės, arba jau gyvena šviesos kūnu subtiliosiose rudens sferų planetose.</w:t>
      </w:r>
      <w:r>
        <w:t xml:space="preserve">  </w:t>
      </w:r>
    </w:p>
    <w:p>
      <w:r>
        <w:t xml:space="preserve">Šią rimtą žinią iš manęs gaunate dabar, nes netrukus jūsų planetoje bus tamsu. Tačiau prieš tai Žemės planetos gyvenimą išvalys dangiškos ir labiau išsivysčiusios nežemiškos būtybės. Jau esu jums tai numatęs ankstesnėse savo meilės žinutėse per šį pasiuntinį, taip pat ir per kitus. </w:t>
      </w:r>
      <w:r>
        <w:rPr>
          <w:b w:val="1"/>
        </w:rPr>
        <w:t>Tačiau dauguma jūsų, dvasiškai orientuotų žmonių, į tai žiūri nepakankamai rimtai, nes priešingu atveju dar labiau žvelgtumėte į savęs pažinimo veidrodį ir ieškotumėte savo nepatrauklių ydų, ypač tų, kurios kartas nuo karto gundo jus būti tvirtos nuomonės, ryžtingais, ginčijamais ar nemylinčiais kitų žmonių.</w:t>
      </w:r>
      <w:r>
        <w:t xml:space="preserve"> Prašome dar labiau įsisąmoninti: be sąžiningo savęs pažinimo joks žmogus nesukuria aukštesnės sąmonės vibracijos, taip pat ir rimto savo būties išaukštinimo. Tai turėtų būti dvasinis sukrėtimas ir postūmis jums, vidiniams žmonėms, kurie siekiate sugrįžti į dangų, kad dabar viskas būtų subalansuota ir jūs pagaliau iš vidaus pajustumėte, jog einate aukštyn dangaus kryptimi.  </w:t>
      </w:r>
    </w:p>
    <w:p>
      <w:r>
        <w:t xml:space="preserve">Kas dabar girdi mano labai rimtus žodžius apie pranašautoją ir yra nuoširdžiai pasiruošęs teigiamai pasikeisti, tam aš, dangiškoji meilės dvasia, suteikiu galių po galių, kad jis dvasiškai augtų ir galiausiai įveiktų tai, kas jame vis dar yra didelis nusižengimas ir trukdo jam gyventi beasmenį dangiškąjį gyvenimą, būtent puikybę ir aroganciją. Šios dvi žemos vibracijos kritimo būtybių savybės pasižymi didele egoistine savimeile ir yra didelė blogybė dangaus bičiuliams, nes jie nuolat gundomi pristatyti savo asmenį kitiems.  </w:t>
      </w:r>
    </w:p>
    <w:p>
      <w:pPr>
        <w:spacing w:lineRule="auto" w:line="240" w:after="0" w:beforeAutospacing="0" w:afterAutospacing="0"/>
      </w:pPr>
      <w:r>
        <w:t xml:space="preserve">Kad dangaus sugrįžėliams būtų lengviau atpažinti vis dar esančius išdidumo ir arogancijos likučius, dabar jie gaus iš manęs keletą pasiūlymų ir pamąstymų. </w:t>
      </w:r>
    </w:p>
    <w:p>
      <w:pPr>
        <w:spacing w:lineRule="auto" w:line="240" w:after="0" w:beforeAutospacing="0" w:afterAutospacing="0"/>
      </w:pPr>
    </w:p>
    <w:p>
      <w:r>
        <w:t xml:space="preserve">Pavyzdžiui, tie iš jūsų, kurie mėgsta girti savo gerąsias savybes ar gerą darbą kelių žmonių akivaizdoje, yra apsunkinti išdidumo ir arogancijos, nes savo pagyrimais iškelia save į pirmą planą. Tačiau toks gyvenimo būdas neatitinka dangiškųjų būtybių nuolankumo, nes jos nepažįsta savanaudiškumo ir savigyros. </w:t>
      </w:r>
      <w:r>
        <w:rPr>
          <w:b w:val="1"/>
        </w:rPr>
        <w:t xml:space="preserve">Jų kukliame gyvenimo būde nė viena būtybė neiškelia savęs asmeniškai į pirmą planą, nes dangiškosios būtybės puikiai žino, kad jų patirtis ir toliaregiška kūryba kyla iš dangiškosios bendruomenės gyvenimo. </w:t>
      </w:r>
    </w:p>
    <w:p>
      <w:r>
        <w:t xml:space="preserve">Tačiau išdidus ir pasipūtęs savanaudis mano, kad yra itin protingas žmogus, jei yra sukaupęs daug pasaulinių žinių ir gali tapti kitų dėmesio centre. Tokių žmonių reikia gailėtis, nes jie pervertina save ir asmeniškai iš anksto mano, kad tik nedaugelis žmonių prilygsta jų žemiškajam protui, todėl iš aukšto žiūri į neišsilavinusius žmones ir arogantiškai mano, kad jie yra žemesni. Tačiau žvelgiant iš dangaus tai atrodo visiškai kitaip, nes žmonės, kuriuos arogantiškieji vertina prasčiau, paprastai juos gerokai pranoksta širdies ugdymu, nes, užuot nuolat ugdę ir naudojęsi intelektu, jie daugiau dėmesio skiria vidiniams impulsams, kuriuos jaučia emociniu lygmeniu. Tokiuose vidiniuose žmonėse galiu geriau save pajusti subtiliais impulsais per jų sielą, kuri yra suderinta su manimi. Tokiu būdu šie kuklesni, neturtingesni žmonės nėra linkę savęs iškelti aukščiau už kitus - nebent jie turi nepilnavertiškumo kompleksų, kuriuos bando nuslėpti veikdami, kopijuodami kai kurių pasaulietiškų, išdidžių žmonių išorinę laikyseną ir elgdamiesi taip pat arogantiškai savo kuklesnėje gyvenamojoje aplinkoje. Kadangi tokie žmonės dar nėra išsiugdę savivertės jausmo, jų reikia gailėtis, nes jie jaučiasi prastesni ir dirbtinai mėgdžioja neigiamas žemaūgių žmonių savybes. Patariu jiems įsigilinti į save ir paklausti, kodėl jie neturi savigarbos ir apsimeta kitais. </w:t>
      </w:r>
    </w:p>
    <w:p>
      <w:r>
        <w:t xml:space="preserve">Mano meilės dvasia duoda jums apmąstyti kitus dalykus, kad galėtumėte greičiau atpažinti save dėl puikybės ir arogancijos. </w:t>
      </w:r>
    </w:p>
    <w:p>
      <w:r>
        <w:t xml:space="preserve">Kai kurie žmonės, vidiniu keliu grįžtantys į dangiškuosius šviesos namus, vis dar linkę būti valdingi ir viską žinantys, nes jų perfekcionistinis mąstymas valdo juos taip, kad kiekviena maža kitų žmonių klaida juos trikdo arba jie dėl jos susierzina. Jie mėgsta priekaištauti kitiems dėl jų klaidų arba daug kalbėti ir vargiai gali sustabdyti žodžių srautą. Jie išsako priekaištus ir priekaištus, kai supranta, kad į juos nežiūrima rimtai arba kad jų pamokymai sulaukia pasipriešinimo. Dažnai jie tampa vis garsesni, nes mano, kad turi teisę pamokslauti, nes gerai išmano įvairias gyvenimo sritis arba yra įgudę amatininkai. Jie nesuvokia, kad, žvelgiant iš dangaus pusės, nuolat apkrauna save neigiamu buvimo būdu. Tokie žmonės dažnai yra pranašesni arba perfekcionistiškai kontroliuoja savo gyvenimo sritį ir valdo žmones, kurie gyvena ar dirba kartu su jais. Jie negali susitaikyti su tuo, kad yra žmonių, kurie nėra tokie teisingi kaip jie. Jie dėl to labai pyksta, todėl bando pakeisti artimus žmones, dažnai skaitydami paskaitas. Dėl to savo neteisėtu elgesiu, kuris siejamas su arogancija ir išdidumu, jie atstumia daugelį geranoriškų žmonių. Tiesa, kad arogantiški žmonės kartais mėgsta su manimi bendrauti ir gerai orientuojasi viduje, tačiau jų savęs pažinimas palieka daug vilčių, nes jie nori save pažinti tik paviršutiniškai. Todėl jie nepastebi, kad vis dar turi arogantiškų ir išdidžių bruožų, nes neteisingai save vertina, manydami, kad jų nebeturi. Jų iliuzinis nuolankumas, kurį jie įgijo per daugelį metų, eidami Vidiniu keliu, verčia juos manyti, kad jie jau yra laisvi nuo šių blogų savybių, kuriomis, šiaip ar taip, pasižymi tik žemos kosminės būtybės. </w:t>
      </w:r>
      <w:r>
        <w:rPr>
          <w:color w:val="FF0000"/>
        </w:rPr>
        <w:t xml:space="preserve"> </w:t>
      </w:r>
    </w:p>
    <w:p>
      <w:r>
        <w:t xml:space="preserve">Dabar į šiuos žmones kreipiuosi netiesiogiai per dangiškąjį skelbėją: Kaip ilgai norite gyventi su visažinyste, valdingumu ir noru vadovauti, kurie priklauso išdidumo ir arogancijos savybėms, nes iš manęs sužinosite, kad šiame pasaulyje dar ilgai neturėsite galimybės visiems laikams atsikratyti šios nepatrauklios prigimties. Supraskite: Atkreipiu į tai jūsų dėmesį tik tam, kad bent kartą nekalbėtumėte su manimi nusivylę, kodėl aš jums to nenurodžiau. Prašau jūsų išsiaiškinti, kur slypi jūsų valdingumas, jūsų požiūris į viską žinantį ir noras vadovauti, nes šiose neigiamose savybėse slypi jūsų asmeninis dominavimas.  </w:t>
      </w:r>
    </w:p>
    <w:p>
      <w:r>
        <w:t xml:space="preserve">Iš tiesų daugelis dievobaimingų išdidžių žmonių, įgijusių daug pasaulietinių ir dvasinių žinių ir turinčių gerų gebėjimų įvairiose gyvenimo srityse, pasipūtę mano, kad dėl to nusipelno kitų pagarbos ir susižavėjimo. Nemažai iš jų turi pranašumą šiame asmeniniame pasaulyje dėl savo gebėjimų. Todėl jie yra pasipūtę ir pasipūtę, visada nori pamokyti kitus arba elgtis su jais nuolaidžiai. Jie negalės to suprasti, kai dangiškosios meilės lašuose perskaitys, kad jų elgesys būtų išdidus ir neatitiktų nuolankaus dangiškųjų būtybių gyvenimo būdo. </w:t>
      </w:r>
      <w:r>
        <w:rPr>
          <w:b w:val="1"/>
        </w:rPr>
        <w:t xml:space="preserve">Šių tikinčiųjų, bet mėgstančių save pristatyti Aš, visuotinė meilės dvasia, prašau paklausti savęs, kodėl jie nori būti išgirsti protingomis kalbomis, o ne nuolankiai likti antrame plane. Iš tiesų sakau jums: kas taip elgiasi, tas negerbia savo vidinės būties, kuri šiuo metu yra šešėlinė, bet kuri savyje nešiojasi dangiškąjį gyvenimą, kuriame Aš, Dievas Aš Esu, taip pat esu amžinas. </w:t>
      </w:r>
      <w:r>
        <w:t xml:space="preserve">Tas, kuris tiki esąs pamaldus žmogus, bet nekreipia dėmesio į savo vidų, iš tiesų dar nesužinojo, kad yra amžino kosminio gyvenimo dalis ir nemirtingas. Kas slopina savo kosminį vidinį gyvenimą ir žvelgia tik į materialųjį pasaulį, kad jame asmeniškai spindėtų, to iš tiesų laukia dar labai ilga kosminė kelionė per tamsias kritimo vietas, kol kartą supras, kas yra tikrasis dangiškasis nuolankumas. Neverta toliau taip elgtis, nes jums iš tiesų liko nedaug žemiškojo laiko pasikeisti į tikrą dangiškąjį nuolankumą. </w:t>
      </w:r>
    </w:p>
    <w:p>
      <w:r>
        <w:t xml:space="preserve">Pasipūtę ir išdidūs žmonės skiriasi savo elgesiu. Vieni nori valdyti ir kovoti dėl valdžios bei prestižo, kiti gyvena šiomis savybėmis pasislėpę, nes išoriškai apsimeta veidmainiais. Jų gyvenimo būdas niekaip neatitinka dangiškųjų būtybių nuolankumo, sąžiningumo ir santūrumo. Jie nebežino, kuo kadaise gyveno dangiškoje būtyje, nes jų sielos visiškai uždengtos tamsiais priešingo gyvenimo būdo - išdidumo ir arogancijos - šydais. Nors skaitydami dvasinę literatūrą, kurioje dangiškasis nuolankumas įvairių autorių aiškinamas sąmoningumo požiūriu ir apibūdinamas kaip svarbus gyvenimo tikslas siekiant dvasinio tobulėjimo, jie žino, kad nuolankumo savybė būtų labai svarbi, tačiau mano, kad jiems patiems </w:t>
      </w:r>
      <w:bookmarkStart w:id="0" w:name="_GoBack"/>
      <w:bookmarkEnd w:id="0"/>
      <w:r>
        <w:t xml:space="preserve">tai neįkandama, nes priešingu atveju tektų prarasti pasaulietinę padėtį arba atsisakyti savo socialinės padėties, kuri jiems vis dar daug reiškia. Todėl jie vengia savęs pažinimo ir dėl to apsunkina tik šį vienintelį žemiškąjį gyvenimą.  </w:t>
      </w:r>
    </w:p>
    <w:p>
      <w:r>
        <w:rPr>
          <w:b w:val="1"/>
        </w:rPr>
        <w:t xml:space="preserve">Kol žmones slegia išdidumo ir puikybės jausmas ir kol jie linkę apsimetinėti, nes tikisi įgyti asmeninių pranašumų prieš kitus, tol jie su kitais žmonėmis galės susidurti tik su "apsimestiniu nuolankumu". Iš tiesų tokie sunkiai apsunkinti žmonės neįtaria, kad tikrąjį nuolankumą tyros dangaus būtybės išgyvena susijungusios su savo širdimi (gyvenimo šerdimi). Iš jų gyvybės branduolio į jų sąmonę nuolat plūsta šviesos srautai iš mano didžiausios visuotinės kūrinijos širdies - Pirminės Centrinės Saulės - ir verčia juos suvokti dangiškojo nuolankumo kokybę, atitinkančią jų evoliucinę brandą. Dėl šios priežasties jie visada gali beasmeniškai atsiduoti kitoms būtybėms. Tai reiškia, kad jie visada nuolankiai žvelgs į kitas būtybes ir taip pat elgsis su jomis. </w:t>
      </w:r>
      <w:r>
        <w:t xml:space="preserve">Iš to po truputį suprasite, kodėl dangiškosios būtybės gali gyventi beasmenį gyvenimą.  </w:t>
      </w:r>
    </w:p>
    <w:p>
      <w:pPr>
        <w:spacing w:lineRule="auto" w:line="240" w:after="0" w:beforeAutospacing="0" w:afterAutospacing="0"/>
      </w:pPr>
      <w:r>
        <w:t xml:space="preserve">Nuoširdžiai Dievą tikintys žmonės, kurie savo gyvenime jau suvokė, kaip svarbu vis labiau atsitraukti asmeniškai ir skirti daugiau dėmesio savo vidiniams sielos impulsams, po tam tikro apsivalymo laiko vis aiškiau jaučia savo sieloje kuklias šviesos sroves, ir tai jiems kelia pasibjaurėjimą valdingumu ir asmenine laikysena, kai norima gerai atrodyti prieš kitus. Tai geras ženklas jiems, nes jų siela, padedama mano meilės nurodymų, jau išsilaisvino iš daugelio išdidžių ir arogantiškų savybių, ir impulsais vis labiau veda savo žmogiškąją esybę į dangiškąjį nuolankumą. Jie vis labiau išgyvena nuolankumą iš savo dvasinės širdies ir prisistato nepaveikti bei atviri.  </w:t>
      </w:r>
    </w:p>
    <w:p>
      <w:pPr>
        <w:spacing w:lineRule="auto" w:line="240" w:after="0" w:beforeAutospacing="0" w:afterAutospacing="0"/>
      </w:pPr>
    </w:p>
    <w:p>
      <w:r>
        <w:t xml:space="preserve">Tačiau Dievą tikintys žmonės, kurie vis dar galvoja, kad jų asmuo yra labai svarbus, gyvena užmaskuotu nuolankumu, patys to nesuvokdami, nes yra visiškai apsigaubę tamsiais išdidumo šydais. Žmonių, kurie tik išoriškai apsimeta, kad mane myli, ir klaidingai mano, kad yra nuolankūs, per skelbėją klausiu: Kada pagaliau nustosite būti itin gerbiamas žmogus? Dėl savo arogantiško gyvenimo būdo jūsų būsimasis gyvenimas silpnojo kritimo karalystėse bus tik dar sunkesnis nei prieš šį įsikūnijimą. Ten gyvenote su labai susipykusiomis būtybėmis, kurių kiekviena manė, kad turi daugiau ką pasakyti, nes visada bus teisi. Jūs palikote šias nežemiškas nuopuolio karalystes ir dabar vėl įsikūnijote į žmogų ir, perduodami savo sielos programą, toliau gyvenate tomis pačiomis blogomis neigiamomis išdidumo ir arogancijos savybėmis. Toks elgesys nesibaigia ir su jumis, nes klaidingai manote, kad mane, visuotinę meilės dvasią, sukūrė dangaus būtybės, turinčios tokias pat savybes. Štai kodėl jums nekyla mintis, kad esu visiškai kitokia būtybė, nei įsivaizduojate.  </w:t>
      </w:r>
    </w:p>
    <w:p>
      <w:r>
        <w:t xml:space="preserve">Bet žinokite iš manęs: net jei jus dengia išdidumas ir arogancija psichologiškai ir žmogiškai arba esate stipriai apsunkinti tamsiųjų nuopuolio šydų, Aš jus myliu taip pat, kaip myliu visas kitas būtybes. Nepastebimai seku paskui jus ir laukiu, kol galiausiai dvasiškai pabusite per mažą šviesos kibirkštėlę iš mano didžiausios visuotinės širdies ir mažais žingsneliais pradėsite keisti savo prigimtį į tikrą dangiškąjį nuolankumą. Raginu jus tai daryti ne dėl žmogaus, bet dėl savo amžinosios sielos, kurioje visada yra mano meilės dvasia. Ar dabar priimsi mano meilės pasiūlymą? Jei taip, džiaugiuosi kartu su dangaus būtybėmis, kurios dabar ruošia viską, kad gyvenimas žemėje būtų švelniai išvalytas. </w:t>
      </w:r>
    </w:p>
    <w:p>
      <w:pPr>
        <w:jc w:val="left"/>
        <w:spacing w:lineRule="auto" w:line="240" w:after="181" w:beforeAutospacing="0" w:afterAutospacing="0"/>
        <w:ind w:firstLine="0"/>
      </w:pPr>
      <w:r>
        <w:rPr>
          <w:b w:val="1"/>
          <w:color w:val="3366FF"/>
        </w:rPr>
        <w:t xml:space="preserve"> </w:t>
        <w:tab/>
        <w:t xml:space="preserve"> </w:t>
      </w:r>
    </w:p>
    <w:p>
      <w:pPr>
        <w:spacing w:lineRule="auto" w:line="289" w:after="57" w:beforeAutospacing="0" w:afterAutospacing="0"/>
        <w:ind w:firstLine="0"/>
        <w:rPr>
          <w:color w:val="0000FF"/>
        </w:rPr>
      </w:pPr>
      <w:r>
        <w:rPr>
          <w:b w:val="1"/>
          <w:color w:val="0000FF"/>
        </w:rPr>
        <w:t xml:space="preserve">Pastaba: Yra </w:t>
      </w:r>
      <w:r>
        <w:rPr>
          <w:color w:val="0000FF"/>
        </w:rPr>
        <w:t xml:space="preserve">du dieviškieji pranešimai, kuriuose Dievo Dvasia išsamiai aprašo dangiškąją nuolankumo savybę: </w:t>
      </w:r>
    </w:p>
    <w:p>
      <w:pPr>
        <w:jc w:val="center"/>
        <w:spacing w:lineRule="auto" w:line="240" w:after="194" w:beforeAutospacing="0" w:afterAutospacing="0"/>
        <w:ind w:firstLine="0"/>
        <w:rPr>
          <w:color w:val="0000FF"/>
        </w:rPr>
      </w:pPr>
      <w:r>
        <w:rPr>
          <w:b w:val="1"/>
          <w:color w:val="0000FF"/>
        </w:rPr>
        <w:t xml:space="preserve"> </w:t>
      </w:r>
    </w:p>
    <w:p>
      <w:pPr>
        <w:spacing w:lineRule="auto" w:line="289" w:after="56" w:beforeAutospacing="0" w:afterAutospacing="0"/>
        <w:ind w:firstLine="0"/>
        <w:rPr>
          <w:color w:val="0000FF"/>
        </w:rPr>
      </w:pPr>
      <w:r>
        <w:rPr>
          <w:b w:val="1"/>
          <w:color w:val="0000FF"/>
        </w:rPr>
        <w:t xml:space="preserve">"Gyvenamas nuolankumas - dvasinis raktas į dangiškąjį sugrįžimą ir laimingą gyvenimą teisingoje būtybių lygybėje" - 1 ir 2 dalis  </w:t>
      </w:r>
    </w:p>
    <w:p>
      <w:pPr>
        <w:jc w:val="left"/>
        <w:spacing w:lineRule="auto" w:line="240" w:after="181" w:beforeAutospacing="0" w:afterAutospacing="0"/>
        <w:ind w:firstLine="0"/>
      </w:pPr>
      <w:r>
        <w:t xml:space="preserve"> </w:t>
      </w:r>
    </w:p>
    <w:p>
      <w:r>
        <w:t xml:space="preserve">Aš, visuotinė meilės dvasia, visada esu šalia jūsų ir nepaliksiu akmens ant akmens, kad jums gerai sektųsi amžinajame kosminiame gyvenime. Tačiau galiu paprašyti jūsų pasinaudoti visomis galimybėmis tobulinti savo būtį, kad galėčiau jums padėti tai padaryti, nesvarbu, kurioje planetoje atsidursite rudens zonose. Prašau jūsų kasdien žvelgti į savęs pažinimo veidrodį ir gerai apsvarstyti, kaip jums pavyks būti kukliems ir santūriems savo gyvenamojoje aplinkoje, nes iš tiesų tik per savo teigiamus pokyčius galite apeiti tamsias nežemiškas sferas ir laisvai jaustis aukštesnių vibracijų, vis dar materialiose planetose už jūsų Saulės sistemos ribų - laikinai vis dar turėdami žmogaus pavidalą - ir džiaugsmingai bei nuoširdžiai gyventi kartu su panašiai mąstančiomis būtybėmis.  </w:t>
      </w:r>
    </w:p>
    <w:p>
      <w:r>
        <w:rPr>
          <w:b w:val="1"/>
        </w:rPr>
        <w:t>Kasdieniai žingsniai siekiant išsilaisvinti iš savo nepatrauklios prigimties lemia, kaip toli būsite pažengę žmogiškai ir dvasiškai dangiškojo gyvenimo link numatytu laiku X - žemiškojo gyvenimo pabaigoje.</w:t>
      </w:r>
      <w:r>
        <w:t xml:space="preserve"> Mano mylinti dvasia, dangiškosios ir nežemiškosios būtybės kartu viską tam paruošė. Ar ir jūs jau esate tam pasirengę, t. y. ar jau esate iš esmės išsivadavę nuo sunkių naštų prieš švelnų, taikų, harmoningą, nuoširdų ir nuolankų dangiškųjų būtybių gyvenimą, kuris yra ir mano? </w:t>
      </w:r>
    </w:p>
    <w:p>
      <w:r>
        <w:t xml:space="preserve">Myliu jus ir per pasiuntinį pasiūlysiu jums tolesnę pagalbą, kad teigiamai pasikeistų jūsų charakteris. Ar norite juos priimti? Jei taip, jie paskatins malonų jūsų prigimties vystymąsi, ir jūs vėl būsite labiau persmelkti mano meilės šviesos, o jūsų vibracija pakils. Tai reiškia didelę laimę jūsų vidinei sielai, nes ji labai trokšta mano dangiškos meilės šviesos. </w:t>
      </w:r>
      <w:r>
        <w:rPr>
          <w:b w:val="1"/>
        </w:rPr>
        <w:t>Prašau, grįžk namo, aš tavęs laukiu kartu su tave gerai pažįstančiomis dangaus būtybėmis.</w:t>
      </w:r>
      <w:r>
        <w:t xml:space="preserve"> Pakeliui į dangiškuosius šviesos namus visada turėkite mano prašymą savo sąmonėje! </w:t>
      </w:r>
    </w:p>
    <w:p>
      <w:pPr>
        <w:jc w:val="left"/>
        <w:spacing w:lineRule="auto" w:line="240" w:after="179" w:beforeAutospacing="0" w:afterAutospacing="0"/>
        <w:ind w:firstLine="0"/>
      </w:pPr>
      <w:r>
        <w:rPr>
          <w:color w:val="0070C0"/>
        </w:rPr>
        <w:t xml:space="preserve"> </w:t>
      </w:r>
    </w:p>
    <w:p>
      <w:pPr>
        <w:jc w:val="center"/>
        <w:spacing w:lineRule="auto" w:line="240" w:after="181" w:beforeAutospacing="0" w:afterAutospacing="0"/>
        <w:ind w:firstLine="0"/>
        <w:rPr>
          <w:color w:val="0000FF"/>
        </w:rPr>
      </w:pPr>
      <w:r>
        <w:rPr>
          <w:b w:val="1"/>
          <w:color w:val="0000FF"/>
        </w:rPr>
        <w:t xml:space="preserve">*     *     *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Dabar aš, visuotinė meilės dvasia, tęsiu žinią. Iš manęs gausite tolesnius nurodymus dėl arogancijos ir išdidumo, nes dėl šių savybių būtybės elgėsi blogiausiai ir dėl to patyrė neapsakomas kančias menkai apšviestuose nuopuolio pasauliuose. </w:t>
      </w:r>
    </w:p>
    <w:p>
      <w:pPr>
        <w:spacing w:lineRule="auto" w:line="240" w:after="59" w:beforeAutospacing="0" w:afterAutospacing="0"/>
      </w:pPr>
    </w:p>
    <w:p>
      <w:r>
        <w:t xml:space="preserve">Iš tiesų, gerbiamai asmenybei yra didžiausia problema įgyti nuolankumo, kuklumo ir kantrybės. Todėl saugokitės šių kilnių savybių pažeidimų, ypač bendraudami su kitais žmonėmis, nes tas, kuris dabar sąžiningai atranda jas savyje, turi puikią galimybę, pasitelkęs mano meilės galią, per trumpą žemišką laiką išsilaisvinti nuo šių tamsių savybių, kurių dangiškoje būtybėje nėra. Kas iš jūsų, dangiškieji sugrįžėliai, dabar pradės rungtynes? </w:t>
      </w:r>
    </w:p>
    <w:p>
      <w:r>
        <w:t xml:space="preserve">Ar esate tarp tų, kurie gali sąžiningai pasakyti, kad jau iš esmės išsivadavo nuo blogųjų puikybės ir arogancijos savybių? Jei taip, tuomet tikrai svyruojate aukščiau už išdidžias asmenybes, kurios dar nežino, koks didelis širdies skausmas jų laukia tamsioje rudens karalystėje iš išdidžių valdančių būtybių rankų. </w:t>
      </w:r>
    </w:p>
    <w:p>
      <w:r>
        <w:t xml:space="preserve">Daugelis pamaldžių žmonių nesugeba atpažinti šių blogų savybių ir vis dar puošia save pagyromis, kad yra ypač gerbiami ar populiarūs tarp kitų pamaldžių žmonių, nes, pavyzdžiui, daro daug gero savo organizacijai. Tačiau tas, kuris dėl jo savęs pažinimo taptų jautrus, jo auroje įžvelgtų savo tamsią sielą, kurios tikrai negali pritraukti jokie ryškūs Falleino šviesos plotai, kaip nemalonią. Dvasiškai ar religiškai orientuoti žmonės nepripažįsta savo dvasinio nepakankamumo ir žodžiais aukština net tuos, kurie yra religinės bendruomenės vadovai. Tačiau būtent jie moka suklaidinti savo tikinčiuosius pateptais žodžiais. Jie pastebėjo, kad kai kalba apie mane, tikintieji tampa budrūs, o kai pamoksluose išaukština mane, jie susijaudina. Kai kurie net pagarbiai nusilenkia prieš dvasininkus ir iš pagarbos bei dėkingumo bučiuoja jiems rankas. Toks asmenybės kultas prieštarauja dangiškajam gyvenimui ir atsirado tik dėl arogancijos ir puikybės.  </w:t>
      </w:r>
    </w:p>
    <w:p>
      <w:r>
        <w:t xml:space="preserve">Dvasiškai paklydusiems, tikintiems žmonėms, neturintiems vidinio savęs patyrimo ir būties ištobulinimo, Aš, visuotinė beasmenė meilės dvasia, patariu pirmiausia pažinti save savo mąstyme ir veikloje. Tikintysis, kuris asmeniškai aukština kitus, vis tiek savyje nešiojasi tas pačias blogąsias išdidumo ir arogancijos savybes. Priešingu atveju tariamas "gerasis ganytojas", dvasininkas, jo nebetrauktų arba jis nebenorėtų su juo susitikti ar pasimatyti, nes jo vidinė siela dėl nemalonių jausmų neleidžia to daryti. </w:t>
      </w:r>
    </w:p>
    <w:p>
      <w:r>
        <w:t xml:space="preserve">Jei gerai supratote šį logišką dangaus būties dėsnį, palyginti su žemiškuoju žmogaus gyvenimu, netrukus dėl savo paties praturtėjimo nebenorėsite bendrauti su arogantiškais žmonėmis ar jiems nusilenkti. Šia klaidinga nuolankumo nuostata gyvena daugelis tik išoriškai tikinčių įvairių religijų žmonių, nes jie nesąmoningai tikisi, kad net žmonės padarys jiems malonę ir taip parodys palankumą. Na, panašus magnetu traukia panašų, o nepanašus atstumia panašų. Štai kaip paprastai šis įstatymas gali būti suprastas mano dangiškuoju požiūriu.  </w:t>
      </w:r>
    </w:p>
    <w:p>
      <w:r>
        <w:t xml:space="preserve">Galbūt mano užuominos jums padėjo įgyti naujų įžvalgų. Jei ne, tuomet norite išlikti nepakitusios prigimties. Turite laisvą valią tai daryti visą amžinybę, bet šiandien iš anksto sakau, kad jei nesikeisite į tikrą dangiškąjį nuolankumą arogancijos ir išdidumo atžvilgiu - turiu omenyje ne pozuojantį nuolankumą, kurį daugelis yra įgiję, - tuomet daugybę, daugybę kosminių eonų patirsite vieną širdies skausmą po kito tamsiose kritimo karalystėse tarp panašiai mąstančių žmonių. Taip nutiks todėl, kad valdančios būtybės ten norės jus išlaikyti nuolankius bauginančiu elgesiu ir daugybe pažeminimų. Taip elgiasi nežemiškos būtybės tamsiosiose planetose, nes jos kovoja dėl viršenybės savo planetoje ir nenori leisti, kad kita būtybė šalia jų turėtų daugiau ką pasakyti nei jos. Todėl jie nuolat kovoja vienas su kitu, kurdami baisius psichinius vaizdinius ir dar daugiau. Nenorėčiau jums jų aprašinėti, nes jų tarpusavio kova dėl valdžios man ir dangaus būtybėms kelia pasibjaurėjimą. </w:t>
      </w:r>
    </w:p>
    <w:p>
      <w:r>
        <w:t xml:space="preserve">Štai kodėl prašau jūsų šiandien pradėti apšviesti savo išdidumą ir aroganciją, o ne tik tada, kai jau bus per vėlu ir jūs turėsite palikti Žemės planetą ir iškeliauti į tamsiąsias planetas už jos ribų - be grįžimo. Tuomet Žemėje nebebus jokios inkarnacijos galimybės, nes joje nebegyvens žmonės ir sielos nebegalės daryti piktadarybių subtilioje būsenoje. </w:t>
      </w:r>
    </w:p>
    <w:p>
      <w:r>
        <w:t xml:space="preserve">Iš </w:t>
      </w:r>
      <w:r>
        <w:rPr>
          <w:b w:val="1"/>
        </w:rPr>
        <w:t>tiesų Žemės planeta netrukus bus išvalyta</w:t>
      </w:r>
      <w:r>
        <w:t xml:space="preserve">. Mano dangiškuoju požiūriu viskas buvo parengta žemiškajam laikui X ir detaliai suderinta su dangaus ir nežemiškomis būtybėmis. Nuo to laiko Žemės planetoje nebeliks žmonių gyvybės. Žemę išvalys nežemiškos, labiau išsivysčiusios būtybės, kurios savo kosminiais laivais nuskraidins tos pačios sąmonės žmones į panašias materialias planetas už jūsų Saulės sistemos ribų. Šiose planetose į žmones panašūs nežemiškos kilmės žmonės bus tik laikinai, kad pamokytų evakuotus žmones aukštesnio gyvenimo būdo ir padėtų jiems statyti namus pagal jų idėjas ir jų gerovei. Tai bus gražiausias laikas evakuotiems nuolankiems, taikių širdžių bendraminčiams, nes tokios harmoningos gyvenimo atmosferos su kitais žmonėmis žemėje jie dar nepažinojo arba jų troškimas negalėjo išsipildyti.  </w:t>
      </w:r>
    </w:p>
    <w:p>
      <w:r>
        <w:t xml:space="preserve">Tikroji to priežastis buvo žemėje gyvenančios piktavalės sielos, kurios neleido žmonėms taikiai ir darniai gyventi vieniems su kitais. Jie nuolat siunčia neigiamas ir piktas mintis taikiems žmonėms, todėl jie susipyksta ir pradeda ginčytis, nors nė vienas iš jų to nenori. Tik pasibaigus ginčui jie supranta, kad tai buvo beprasmiška, o dvasiškai apsišvietę žmonės įtaria, kad juos į tai įtraukė nežemiškos sielos. Tačiau dauguma dvasiškai neapsišvietusių žmonių nežino, kad sielos gali būti ar yra nematomai šalia jų ir šnabždesiais vilioja juos į nepatrauklų ginčą. Vėliau abi pusės labai liūdi dėl savo nekontroliuojamo, kivirčų kupino elgesio ir negali patikėti, kad dėl mažo nesutarimo įsivėlė į gėdingą kivirčą. Liūdniausia, kad dėl smulkmenos ginče iš jų sielos išsiurbė daug gyvybinės energijos, nes po to jie jaučiasi pavargę, be energijos ir dvasiškai tušti. </w:t>
      </w:r>
    </w:p>
    <w:p>
      <w:pPr>
        <w:spacing w:lineRule="auto" w:line="240" w:after="0" w:beforeAutospacing="0" w:afterAutospacing="0"/>
      </w:pPr>
      <w:r>
        <w:t xml:space="preserve">Tačiau aukštesnės evoliucijos būtybių planetose taip neatsitinka, nes ten nėra nematomos nežemiškos sferos, kurioje įvairios sielos klajoja tarp planetos gyventojų ir daro jiems įtaką. Tai graži ateities perspektyva tiems žmonėms, kurie turi aukštesnę sielos ir žmogaus sąmonės vibraciją, nes jie pagaliau išvengs piktavalių sielų ir jų priedų, apsirengusių žmogiškais drabužiais. </w:t>
      </w:r>
    </w:p>
    <w:p>
      <w:pPr>
        <w:spacing w:lineRule="auto" w:line="240" w:after="0" w:beforeAutospacing="0" w:afterAutospacing="0"/>
      </w:pPr>
    </w:p>
    <w:p>
      <w:pPr>
        <w:spacing w:lineRule="auto" w:line="240" w:after="0" w:beforeAutospacing="0" w:afterAutospacing="0"/>
      </w:pPr>
      <w:r>
        <w:t xml:space="preserve">Tie, kurie dabar viską išjudina, kad teigiamai pakeistų savo prigimtį, vieną dieną taps turtingais žmonėmis, nes jie išvengė šio pasaulio chaoso, ir tai taip pat taikoma sielai, kuri prieš pasaulio pabaigą nusimetė savo žmogiškąjį drabužį. Tuomet jie pagaliau galės gyventi taip trokštamą taikų ir nuoširdų gyvenimą tarp bendraminčių, nes nebebus išdidžių ir pasipūtusių būtybių, kurios savo pikta prigimtimi kelia rūpesčių. Ar jūs taip pat norite būti jos dalimi? </w:t>
      </w:r>
    </w:p>
    <w:sectPr>
      <w:type w:val="nextPage"/>
      <w:pgSz w:w="11906" w:h="16838" w:code="0"/>
      <w:pgMar w:left="1020" w:right="1012"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rPr>
        <w:sz w:val="16"/>
        <w:b w:val="0"/>
        <w:lang w:val="en-US"/>
      </w:rPr>
    </w:pPr>
    <w:r>
      <w:rPr>
        <w:sz w:val="16"/>
        <w:b w:val="0"/>
        <w:lang w:val="en-US"/>
      </w:rPr>
      <w:t>F1-(G-D</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30"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2014.10.05 </w:t>
          </w:r>
          <w:r>
            <w:rPr>
              <w:sz w:val="16"/>
            </w:rPr>
            <w:t xml:space="preserve">(aktuali data) </w:t>
          </w:r>
          <w:r>
            <w:rPr>
              <w:sz w:val="18"/>
              <w:b w:val="1"/>
              <w:color w:val="0000FF"/>
            </w:rPr>
            <w:t xml:space="preserve">Aš esu meilė </w:t>
          </w:r>
          <w:r>
            <w:rPr>
              <w:sz w:val="18"/>
              <w:b w:val="1"/>
            </w:rPr>
            <w:t xml:space="preserve">2014 m. rugsėjo mėnesio </w:t>
          </w:r>
          <w:r>
            <w:rPr>
              <w:sz w:val="18"/>
              <w:b w:val="1"/>
              <w:color w:val="0000FF"/>
            </w:rPr>
            <w:t xml:space="preserve">Dangaus Dieviškojo Gyvenimo Šaltinio </w:t>
          </w:r>
          <w:r>
            <w:rPr>
              <w:sz w:val="16"/>
            </w:rPr>
            <w:t xml:space="preserve">žinutė  </w:t>
          </w:r>
        </w:p>
        <w:p>
          <w:pPr>
            <w:jc w:val="center"/>
            <w:spacing w:lineRule="auto" w:line="276" w:after="0" w:beforeAutospacing="0" w:afterAutospacing="0"/>
            <w:ind w:firstLine="0"/>
          </w:pPr>
          <w:r>
            <w:rPr>
              <w:sz w:val="16"/>
            </w:rPr>
            <w:t xml:space="preserve">"Puikybė ir arogancija trukdo sugrįžti į dangų" (15 puslapių)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2" w:type="dxa"/>
      <w:tblInd w:w="96" w:type="dxa"/>
      <w:tblCellMar>
        <w:top w:w="14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2" w:type="dxa"/>
        </w:tcPr>
        <w:p>
          <w:pPr>
            <w:jc w:val="center"/>
            <w:spacing w:lineRule="auto" w:line="240" w:after="52" w:beforeAutospacing="0" w:afterAutospacing="0"/>
            <w:ind w:firstLine="0"/>
            <w:rPr>
              <w:sz w:val="15"/>
            </w:rPr>
          </w:pPr>
          <w:r>
            <w:rPr>
              <w:sz w:val="15"/>
              <w:b w:val="1"/>
            </w:rPr>
            <w:t xml:space="preserve">2014.10.05 </w:t>
          </w:r>
          <w:r>
            <w:rPr>
              <w:sz w:val="15"/>
            </w:rPr>
            <w:t xml:space="preserve">(aktuali data) </w:t>
          </w:r>
          <w:r>
            <w:rPr>
              <w:sz w:val="15"/>
              <w:b w:val="1"/>
              <w:color w:val="0000FF"/>
            </w:rPr>
            <w:t xml:space="preserve">Aš esu meilė </w:t>
          </w:r>
          <w:r>
            <w:rPr>
              <w:sz w:val="15"/>
              <w:b w:val="1"/>
            </w:rPr>
            <w:t xml:space="preserve">2014 m. rugsėjo mėnesio </w:t>
          </w:r>
          <w:r>
            <w:rPr>
              <w:sz w:val="15"/>
              <w:b w:val="1"/>
              <w:color w:val="0000FF"/>
            </w:rPr>
            <w:t xml:space="preserve">Dangaus Dieviškojo Gyvenimo Šaltinio </w:t>
          </w:r>
          <w:r>
            <w:rPr>
              <w:sz w:val="15"/>
            </w:rPr>
            <w:t xml:space="preserve">žinutė  </w:t>
          </w:r>
        </w:p>
        <w:p>
          <w:pPr>
            <w:jc w:val="center"/>
            <w:spacing w:lineRule="auto" w:line="276" w:after="0" w:beforeAutospacing="0" w:afterAutospacing="0"/>
            <w:ind w:firstLine="0"/>
          </w:pPr>
          <w:r>
            <w:rPr>
              <w:sz w:val="15"/>
            </w:rPr>
            <w:t xml:space="preserve">"Puikybė ir arogancija trukdo sugrįžti į dangų" (15 puslapių)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2014.10.05 </w:t>
          </w:r>
          <w:r>
            <w:rPr>
              <w:sz w:val="16"/>
            </w:rPr>
            <w:t xml:space="preserve">(aktuali data) </w:t>
          </w:r>
          <w:r>
            <w:rPr>
              <w:sz w:val="18"/>
              <w:b w:val="1"/>
              <w:color w:val="0000FF"/>
            </w:rPr>
            <w:t xml:space="preserve">Aš esu meilė </w:t>
          </w:r>
          <w:r>
            <w:rPr>
              <w:sz w:val="18"/>
              <w:b w:val="1"/>
            </w:rPr>
            <w:t xml:space="preserve">2014 m. rugsėjo mėnesio </w:t>
          </w:r>
          <w:r>
            <w:rPr>
              <w:sz w:val="18"/>
              <w:b w:val="1"/>
              <w:color w:val="0000FF"/>
            </w:rPr>
            <w:t xml:space="preserve">Dangaus Dieviškojo Gyvenimo Šaltinio </w:t>
          </w:r>
          <w:r>
            <w:rPr>
              <w:sz w:val="16"/>
            </w:rPr>
            <w:t xml:space="preserve">žinutė  </w:t>
          </w:r>
        </w:p>
        <w:p>
          <w:pPr>
            <w:jc w:val="center"/>
            <w:spacing w:lineRule="auto" w:line="276" w:after="0" w:beforeAutospacing="0" w:afterAutospacing="0"/>
            <w:ind w:firstLine="0"/>
          </w:pPr>
          <w:r>
            <w:rPr>
              <w:sz w:val="16"/>
            </w:rPr>
            <w:t xml:space="preserve">"Puikybė ir arogancija trukdo sugrįžti į dangų" (15 puslapių)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